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084" w:rsidRPr="001A12C7" w:rsidRDefault="00BE02BD">
      <w:pPr>
        <w:rPr>
          <w:sz w:val="24"/>
          <w:u w:val="single"/>
        </w:rPr>
      </w:pPr>
      <w:r w:rsidRPr="001A12C7">
        <w:rPr>
          <w:sz w:val="24"/>
          <w:u w:val="single"/>
        </w:rPr>
        <w:t>Visitor Services – Part Time</w:t>
      </w:r>
    </w:p>
    <w:p w:rsidR="00406084" w:rsidRPr="001A12C7" w:rsidRDefault="009C2022">
      <w:pPr>
        <w:rPr>
          <w:b/>
        </w:rPr>
      </w:pPr>
      <w:r w:rsidRPr="001A12C7">
        <w:rPr>
          <w:b/>
        </w:rPr>
        <w:t xml:space="preserve">About The </w:t>
      </w:r>
      <w:r w:rsidR="00406084" w:rsidRPr="001A12C7">
        <w:rPr>
          <w:b/>
        </w:rPr>
        <w:t>Lancaster Science Factory</w:t>
      </w:r>
    </w:p>
    <w:p w:rsidR="00406084" w:rsidRDefault="00406084" w:rsidP="00406084">
      <w:r>
        <w:t>The Lancaster Science Factory’s mission is to create an environment for learning which helps children develop curiosity, think creatively and build confidence as they learn the principles of science and the application of science in engineering and technology.</w:t>
      </w:r>
    </w:p>
    <w:p w:rsidR="00406084" w:rsidRDefault="00406084" w:rsidP="00406084">
      <w:r>
        <w:t>Highly interactive exhibits, workstations and mini-labs offer “open-ended” learning experiences with opportunities for visitors to e</w:t>
      </w:r>
      <w:bookmarkStart w:id="0" w:name="_GoBack"/>
      <w:bookmarkEnd w:id="0"/>
      <w:r>
        <w:t>xperiment and create.</w:t>
      </w:r>
    </w:p>
    <w:p w:rsidR="009C2022" w:rsidRPr="00744867" w:rsidRDefault="00406084" w:rsidP="00406084">
      <w:r>
        <w:t>We actively seek to make the Science Factory accessible to all the young people in the community.</w:t>
      </w:r>
    </w:p>
    <w:p w:rsidR="00BE02BD" w:rsidRPr="00744867" w:rsidRDefault="00BE02BD">
      <w:pPr>
        <w:rPr>
          <w:b/>
        </w:rPr>
      </w:pPr>
      <w:r w:rsidRPr="00744867">
        <w:rPr>
          <w:b/>
        </w:rPr>
        <w:t>Job Description</w:t>
      </w:r>
    </w:p>
    <w:p w:rsidR="009C2022" w:rsidRDefault="009C2022">
      <w:r>
        <w:t xml:space="preserve">Our Visitor Services staff is responsible for ensuring that our guests have a great experience with The Lancaster Science Factory. That </w:t>
      </w:r>
      <w:r w:rsidR="001A12C7">
        <w:t xml:space="preserve">includes checking that the </w:t>
      </w:r>
      <w:r w:rsidR="00B56738">
        <w:t>exhibit floor</w:t>
      </w:r>
      <w:r w:rsidR="001A12C7">
        <w:t xml:space="preserve"> is in good order </w:t>
      </w:r>
      <w:r>
        <w:t>before the doors open and throughout the day, interacting with guests over the phone and in person with a positive, enthusiastic</w:t>
      </w:r>
      <w:proofErr w:type="gramStart"/>
      <w:r w:rsidR="00B56738">
        <w:t xml:space="preserve">, </w:t>
      </w:r>
      <w:r>
        <w:t xml:space="preserve"> attitude</w:t>
      </w:r>
      <w:proofErr w:type="gramEnd"/>
      <w:r>
        <w:t>, accepting payment for admissions and memberships, ringing up sales from our retail store, assisting with tasks related to groups and field trips, and other organizational tasks.</w:t>
      </w:r>
    </w:p>
    <w:p w:rsidR="009C2022" w:rsidRDefault="009C2022">
      <w:r w:rsidRPr="001A12C7">
        <w:rPr>
          <w:i/>
        </w:rPr>
        <w:t>This is a part time opportunity with</w:t>
      </w:r>
      <w:r w:rsidR="00744867" w:rsidRPr="001A12C7">
        <w:rPr>
          <w:i/>
        </w:rPr>
        <w:t xml:space="preserve"> light,</w:t>
      </w:r>
      <w:r w:rsidRPr="001A12C7">
        <w:rPr>
          <w:i/>
        </w:rPr>
        <w:t xml:space="preserve"> flexible hours</w:t>
      </w:r>
      <w:r>
        <w:t>. The regular operating hours are as follows:</w:t>
      </w:r>
    </w:p>
    <w:p w:rsidR="009C2022" w:rsidRPr="00744867" w:rsidRDefault="009C2022" w:rsidP="00744867">
      <w:pPr>
        <w:jc w:val="center"/>
        <w:rPr>
          <w:u w:val="single"/>
        </w:rPr>
      </w:pPr>
      <w:r w:rsidRPr="00744867">
        <w:rPr>
          <w:u w:val="single"/>
        </w:rPr>
        <w:t>September – May</w:t>
      </w:r>
    </w:p>
    <w:p w:rsidR="009C2022" w:rsidRDefault="009C2022" w:rsidP="00744867">
      <w:pPr>
        <w:jc w:val="center"/>
      </w:pPr>
      <w:r>
        <w:t>Tuesday – Saturday 10am – 5pm</w:t>
      </w:r>
    </w:p>
    <w:p w:rsidR="009C2022" w:rsidRDefault="009C2022" w:rsidP="00744867">
      <w:pPr>
        <w:jc w:val="center"/>
      </w:pPr>
      <w:r>
        <w:t>Sunday 12pm – 5pm</w:t>
      </w:r>
    </w:p>
    <w:p w:rsidR="009C2022" w:rsidRPr="00744867" w:rsidRDefault="009C2022" w:rsidP="00744867">
      <w:pPr>
        <w:jc w:val="center"/>
        <w:rPr>
          <w:u w:val="single"/>
        </w:rPr>
      </w:pPr>
      <w:r w:rsidRPr="00744867">
        <w:rPr>
          <w:u w:val="single"/>
        </w:rPr>
        <w:t>June – August</w:t>
      </w:r>
    </w:p>
    <w:p w:rsidR="009C2022" w:rsidRDefault="009C2022" w:rsidP="00744867">
      <w:pPr>
        <w:jc w:val="center"/>
      </w:pPr>
      <w:r>
        <w:t>Monday-Saturday 10am – 5pm</w:t>
      </w:r>
    </w:p>
    <w:p w:rsidR="009C2022" w:rsidRDefault="009C2022" w:rsidP="00744867">
      <w:pPr>
        <w:jc w:val="center"/>
      </w:pPr>
      <w:r>
        <w:t>Sunday 12pm – 5pm</w:t>
      </w:r>
    </w:p>
    <w:p w:rsidR="00BE02BD" w:rsidRDefault="009C2022">
      <w:r>
        <w:t>Additionally, The Lancaster Science Factory is open winter holidays that fall on a Monday, some evenings for special events</w:t>
      </w:r>
      <w:r w:rsidR="00744867">
        <w:t xml:space="preserve">, and First Friday evenings. </w:t>
      </w:r>
      <w:r w:rsidR="00744867" w:rsidRPr="001A12C7">
        <w:rPr>
          <w:i/>
        </w:rPr>
        <w:t>Part time visitor services staff would be expected to be available during some of those times.</w:t>
      </w:r>
    </w:p>
    <w:p w:rsidR="00BE02BD" w:rsidRPr="00744867" w:rsidRDefault="00BE02BD">
      <w:pPr>
        <w:rPr>
          <w:b/>
        </w:rPr>
      </w:pPr>
      <w:r w:rsidRPr="00744867">
        <w:rPr>
          <w:b/>
        </w:rPr>
        <w:t>Qualities and Qualifications</w:t>
      </w:r>
    </w:p>
    <w:p w:rsidR="00744867" w:rsidRDefault="00744867">
      <w:r>
        <w:t xml:space="preserve">In addition to strong customer service skills, </w:t>
      </w:r>
      <w:r w:rsidR="001A12C7">
        <w:t>a</w:t>
      </w:r>
      <w:r>
        <w:t xml:space="preserve"> great candidate would have prior experience with or a strong willingness to learn the following:</w:t>
      </w:r>
    </w:p>
    <w:p w:rsidR="00744867" w:rsidRDefault="00744867" w:rsidP="00744867">
      <w:pPr>
        <w:pStyle w:val="ListParagraph"/>
        <w:numPr>
          <w:ilvl w:val="0"/>
          <w:numId w:val="3"/>
        </w:numPr>
      </w:pPr>
      <w:r>
        <w:t>Point-of-Sale cash register system</w:t>
      </w:r>
    </w:p>
    <w:p w:rsidR="00744867" w:rsidRDefault="00744867" w:rsidP="00744867">
      <w:pPr>
        <w:pStyle w:val="ListParagraph"/>
        <w:numPr>
          <w:ilvl w:val="0"/>
          <w:numId w:val="2"/>
        </w:numPr>
      </w:pPr>
      <w:r>
        <w:t>Multi-line phone system</w:t>
      </w:r>
    </w:p>
    <w:p w:rsidR="00B56738" w:rsidRDefault="00744867" w:rsidP="00744867">
      <w:r>
        <w:lastRenderedPageBreak/>
        <w:t xml:space="preserve">Visitor Services staff members would also be </w:t>
      </w:r>
      <w:r w:rsidR="001A12C7">
        <w:t>expected to learn about the various</w:t>
      </w:r>
      <w:r>
        <w:t xml:space="preserve"> programs offered by The Lancaster Science Factory. Training will be provided.</w:t>
      </w:r>
    </w:p>
    <w:p w:rsidR="00744867" w:rsidRDefault="00BE02BD">
      <w:pPr>
        <w:rPr>
          <w:b/>
        </w:rPr>
      </w:pPr>
      <w:r w:rsidRPr="00744867">
        <w:rPr>
          <w:b/>
        </w:rPr>
        <w:t>To apply</w:t>
      </w:r>
    </w:p>
    <w:p w:rsidR="00744867" w:rsidRPr="00744867" w:rsidRDefault="00744867">
      <w:r>
        <w:t xml:space="preserve">Send completed application to: Amanda </w:t>
      </w:r>
      <w:proofErr w:type="spellStart"/>
      <w:r>
        <w:t>Bakay</w:t>
      </w:r>
      <w:proofErr w:type="spellEnd"/>
      <w:r>
        <w:t xml:space="preserve">, Director of Operations </w:t>
      </w:r>
      <w:hyperlink r:id="rId6" w:history="1">
        <w:r w:rsidR="00382A1D" w:rsidRPr="00F36822">
          <w:rPr>
            <w:rStyle w:val="Hyperlink"/>
          </w:rPr>
          <w:t>abakay@tlsf.org</w:t>
        </w:r>
      </w:hyperlink>
      <w:r w:rsidR="00382A1D">
        <w:t>. Fo</w:t>
      </w:r>
      <w:r w:rsidR="001A12C7">
        <w:t xml:space="preserve">rms may also </w:t>
      </w:r>
      <w:r w:rsidR="00382A1D">
        <w:t xml:space="preserve">be filled out in person at The Lancaster Science Factory during regular business hours. </w:t>
      </w:r>
    </w:p>
    <w:sectPr w:rsidR="00744867" w:rsidRPr="007448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833A6"/>
    <w:multiLevelType w:val="hybridMultilevel"/>
    <w:tmpl w:val="B0F08018"/>
    <w:lvl w:ilvl="0" w:tplc="06BEED14">
      <w:start w:val="23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2B4FDE"/>
    <w:multiLevelType w:val="hybridMultilevel"/>
    <w:tmpl w:val="96FA7E0A"/>
    <w:lvl w:ilvl="0" w:tplc="C740763E">
      <w:start w:val="23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CB0985"/>
    <w:multiLevelType w:val="hybridMultilevel"/>
    <w:tmpl w:val="6DFA90B8"/>
    <w:lvl w:ilvl="0" w:tplc="7E1EA42A">
      <w:start w:val="23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2BD"/>
    <w:rsid w:val="001A12C7"/>
    <w:rsid w:val="00382A1D"/>
    <w:rsid w:val="00406084"/>
    <w:rsid w:val="004D6C45"/>
    <w:rsid w:val="00744867"/>
    <w:rsid w:val="009C2022"/>
    <w:rsid w:val="00B56738"/>
    <w:rsid w:val="00BE0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738"/>
  </w:style>
  <w:style w:type="paragraph" w:styleId="Heading1">
    <w:name w:val="heading 1"/>
    <w:basedOn w:val="Normal"/>
    <w:next w:val="Normal"/>
    <w:link w:val="Heading1Char"/>
    <w:uiPriority w:val="9"/>
    <w:qFormat/>
    <w:rsid w:val="00B567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567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5673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5673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5673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5673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5673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673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5673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738"/>
    <w:pPr>
      <w:ind w:left="720"/>
      <w:contextualSpacing/>
    </w:pPr>
  </w:style>
  <w:style w:type="character" w:styleId="Hyperlink">
    <w:name w:val="Hyperlink"/>
    <w:basedOn w:val="DefaultParagraphFont"/>
    <w:uiPriority w:val="99"/>
    <w:unhideWhenUsed/>
    <w:rsid w:val="00382A1D"/>
    <w:rPr>
      <w:color w:val="0000FF" w:themeColor="hyperlink"/>
      <w:u w:val="single"/>
    </w:rPr>
  </w:style>
  <w:style w:type="character" w:customStyle="1" w:styleId="Heading1Char">
    <w:name w:val="Heading 1 Char"/>
    <w:basedOn w:val="DefaultParagraphFont"/>
    <w:link w:val="Heading1"/>
    <w:uiPriority w:val="9"/>
    <w:rsid w:val="00B5673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5673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5673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5673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5673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5673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5673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5673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B5673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56738"/>
    <w:pPr>
      <w:spacing w:line="240" w:lineRule="auto"/>
    </w:pPr>
    <w:rPr>
      <w:b/>
      <w:bCs/>
      <w:color w:val="4F81BD" w:themeColor="accent1"/>
      <w:sz w:val="18"/>
      <w:szCs w:val="18"/>
    </w:rPr>
  </w:style>
  <w:style w:type="paragraph" w:styleId="Title">
    <w:name w:val="Title"/>
    <w:basedOn w:val="Normal"/>
    <w:next w:val="Normal"/>
    <w:link w:val="TitleChar"/>
    <w:uiPriority w:val="10"/>
    <w:qFormat/>
    <w:rsid w:val="00B567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5673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5673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5673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56738"/>
    <w:rPr>
      <w:b/>
      <w:bCs/>
    </w:rPr>
  </w:style>
  <w:style w:type="character" w:styleId="Emphasis">
    <w:name w:val="Emphasis"/>
    <w:basedOn w:val="DefaultParagraphFont"/>
    <w:uiPriority w:val="20"/>
    <w:qFormat/>
    <w:rsid w:val="00B56738"/>
    <w:rPr>
      <w:i/>
      <w:iCs/>
    </w:rPr>
  </w:style>
  <w:style w:type="paragraph" w:styleId="NoSpacing">
    <w:name w:val="No Spacing"/>
    <w:uiPriority w:val="1"/>
    <w:qFormat/>
    <w:rsid w:val="00B56738"/>
    <w:pPr>
      <w:spacing w:after="0" w:line="240" w:lineRule="auto"/>
    </w:pPr>
  </w:style>
  <w:style w:type="paragraph" w:styleId="Quote">
    <w:name w:val="Quote"/>
    <w:basedOn w:val="Normal"/>
    <w:next w:val="Normal"/>
    <w:link w:val="QuoteChar"/>
    <w:uiPriority w:val="29"/>
    <w:qFormat/>
    <w:rsid w:val="00B56738"/>
    <w:rPr>
      <w:i/>
      <w:iCs/>
      <w:color w:val="000000" w:themeColor="text1"/>
    </w:rPr>
  </w:style>
  <w:style w:type="character" w:customStyle="1" w:styleId="QuoteChar">
    <w:name w:val="Quote Char"/>
    <w:basedOn w:val="DefaultParagraphFont"/>
    <w:link w:val="Quote"/>
    <w:uiPriority w:val="29"/>
    <w:rsid w:val="00B56738"/>
    <w:rPr>
      <w:i/>
      <w:iCs/>
      <w:color w:val="000000" w:themeColor="text1"/>
    </w:rPr>
  </w:style>
  <w:style w:type="paragraph" w:styleId="IntenseQuote">
    <w:name w:val="Intense Quote"/>
    <w:basedOn w:val="Normal"/>
    <w:next w:val="Normal"/>
    <w:link w:val="IntenseQuoteChar"/>
    <w:uiPriority w:val="30"/>
    <w:qFormat/>
    <w:rsid w:val="00B5673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56738"/>
    <w:rPr>
      <w:b/>
      <w:bCs/>
      <w:i/>
      <w:iCs/>
      <w:color w:val="4F81BD" w:themeColor="accent1"/>
    </w:rPr>
  </w:style>
  <w:style w:type="character" w:styleId="SubtleEmphasis">
    <w:name w:val="Subtle Emphasis"/>
    <w:basedOn w:val="DefaultParagraphFont"/>
    <w:uiPriority w:val="19"/>
    <w:qFormat/>
    <w:rsid w:val="00B56738"/>
    <w:rPr>
      <w:i/>
      <w:iCs/>
      <w:color w:val="808080" w:themeColor="text1" w:themeTint="7F"/>
    </w:rPr>
  </w:style>
  <w:style w:type="character" w:styleId="IntenseEmphasis">
    <w:name w:val="Intense Emphasis"/>
    <w:basedOn w:val="DefaultParagraphFont"/>
    <w:uiPriority w:val="21"/>
    <w:qFormat/>
    <w:rsid w:val="00B56738"/>
    <w:rPr>
      <w:b/>
      <w:bCs/>
      <w:i/>
      <w:iCs/>
      <w:color w:val="4F81BD" w:themeColor="accent1"/>
    </w:rPr>
  </w:style>
  <w:style w:type="character" w:styleId="SubtleReference">
    <w:name w:val="Subtle Reference"/>
    <w:basedOn w:val="DefaultParagraphFont"/>
    <w:uiPriority w:val="31"/>
    <w:qFormat/>
    <w:rsid w:val="00B56738"/>
    <w:rPr>
      <w:smallCaps/>
      <w:color w:val="C0504D" w:themeColor="accent2"/>
      <w:u w:val="single"/>
    </w:rPr>
  </w:style>
  <w:style w:type="character" w:styleId="IntenseReference">
    <w:name w:val="Intense Reference"/>
    <w:basedOn w:val="DefaultParagraphFont"/>
    <w:uiPriority w:val="32"/>
    <w:qFormat/>
    <w:rsid w:val="00B56738"/>
    <w:rPr>
      <w:b/>
      <w:bCs/>
      <w:smallCaps/>
      <w:color w:val="C0504D" w:themeColor="accent2"/>
      <w:spacing w:val="5"/>
      <w:u w:val="single"/>
    </w:rPr>
  </w:style>
  <w:style w:type="character" w:styleId="BookTitle">
    <w:name w:val="Book Title"/>
    <w:basedOn w:val="DefaultParagraphFont"/>
    <w:uiPriority w:val="33"/>
    <w:qFormat/>
    <w:rsid w:val="00B56738"/>
    <w:rPr>
      <w:b/>
      <w:bCs/>
      <w:smallCaps/>
      <w:spacing w:val="5"/>
    </w:rPr>
  </w:style>
  <w:style w:type="paragraph" w:styleId="TOCHeading">
    <w:name w:val="TOC Heading"/>
    <w:basedOn w:val="Heading1"/>
    <w:next w:val="Normal"/>
    <w:uiPriority w:val="39"/>
    <w:semiHidden/>
    <w:unhideWhenUsed/>
    <w:qFormat/>
    <w:rsid w:val="00B56738"/>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738"/>
  </w:style>
  <w:style w:type="paragraph" w:styleId="Heading1">
    <w:name w:val="heading 1"/>
    <w:basedOn w:val="Normal"/>
    <w:next w:val="Normal"/>
    <w:link w:val="Heading1Char"/>
    <w:uiPriority w:val="9"/>
    <w:qFormat/>
    <w:rsid w:val="00B567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567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5673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5673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5673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5673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5673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673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5673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738"/>
    <w:pPr>
      <w:ind w:left="720"/>
      <w:contextualSpacing/>
    </w:pPr>
  </w:style>
  <w:style w:type="character" w:styleId="Hyperlink">
    <w:name w:val="Hyperlink"/>
    <w:basedOn w:val="DefaultParagraphFont"/>
    <w:uiPriority w:val="99"/>
    <w:unhideWhenUsed/>
    <w:rsid w:val="00382A1D"/>
    <w:rPr>
      <w:color w:val="0000FF" w:themeColor="hyperlink"/>
      <w:u w:val="single"/>
    </w:rPr>
  </w:style>
  <w:style w:type="character" w:customStyle="1" w:styleId="Heading1Char">
    <w:name w:val="Heading 1 Char"/>
    <w:basedOn w:val="DefaultParagraphFont"/>
    <w:link w:val="Heading1"/>
    <w:uiPriority w:val="9"/>
    <w:rsid w:val="00B5673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5673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5673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5673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5673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5673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5673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5673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B5673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56738"/>
    <w:pPr>
      <w:spacing w:line="240" w:lineRule="auto"/>
    </w:pPr>
    <w:rPr>
      <w:b/>
      <w:bCs/>
      <w:color w:val="4F81BD" w:themeColor="accent1"/>
      <w:sz w:val="18"/>
      <w:szCs w:val="18"/>
    </w:rPr>
  </w:style>
  <w:style w:type="paragraph" w:styleId="Title">
    <w:name w:val="Title"/>
    <w:basedOn w:val="Normal"/>
    <w:next w:val="Normal"/>
    <w:link w:val="TitleChar"/>
    <w:uiPriority w:val="10"/>
    <w:qFormat/>
    <w:rsid w:val="00B567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5673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5673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5673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56738"/>
    <w:rPr>
      <w:b/>
      <w:bCs/>
    </w:rPr>
  </w:style>
  <w:style w:type="character" w:styleId="Emphasis">
    <w:name w:val="Emphasis"/>
    <w:basedOn w:val="DefaultParagraphFont"/>
    <w:uiPriority w:val="20"/>
    <w:qFormat/>
    <w:rsid w:val="00B56738"/>
    <w:rPr>
      <w:i/>
      <w:iCs/>
    </w:rPr>
  </w:style>
  <w:style w:type="paragraph" w:styleId="NoSpacing">
    <w:name w:val="No Spacing"/>
    <w:uiPriority w:val="1"/>
    <w:qFormat/>
    <w:rsid w:val="00B56738"/>
    <w:pPr>
      <w:spacing w:after="0" w:line="240" w:lineRule="auto"/>
    </w:pPr>
  </w:style>
  <w:style w:type="paragraph" w:styleId="Quote">
    <w:name w:val="Quote"/>
    <w:basedOn w:val="Normal"/>
    <w:next w:val="Normal"/>
    <w:link w:val="QuoteChar"/>
    <w:uiPriority w:val="29"/>
    <w:qFormat/>
    <w:rsid w:val="00B56738"/>
    <w:rPr>
      <w:i/>
      <w:iCs/>
      <w:color w:val="000000" w:themeColor="text1"/>
    </w:rPr>
  </w:style>
  <w:style w:type="character" w:customStyle="1" w:styleId="QuoteChar">
    <w:name w:val="Quote Char"/>
    <w:basedOn w:val="DefaultParagraphFont"/>
    <w:link w:val="Quote"/>
    <w:uiPriority w:val="29"/>
    <w:rsid w:val="00B56738"/>
    <w:rPr>
      <w:i/>
      <w:iCs/>
      <w:color w:val="000000" w:themeColor="text1"/>
    </w:rPr>
  </w:style>
  <w:style w:type="paragraph" w:styleId="IntenseQuote">
    <w:name w:val="Intense Quote"/>
    <w:basedOn w:val="Normal"/>
    <w:next w:val="Normal"/>
    <w:link w:val="IntenseQuoteChar"/>
    <w:uiPriority w:val="30"/>
    <w:qFormat/>
    <w:rsid w:val="00B5673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56738"/>
    <w:rPr>
      <w:b/>
      <w:bCs/>
      <w:i/>
      <w:iCs/>
      <w:color w:val="4F81BD" w:themeColor="accent1"/>
    </w:rPr>
  </w:style>
  <w:style w:type="character" w:styleId="SubtleEmphasis">
    <w:name w:val="Subtle Emphasis"/>
    <w:basedOn w:val="DefaultParagraphFont"/>
    <w:uiPriority w:val="19"/>
    <w:qFormat/>
    <w:rsid w:val="00B56738"/>
    <w:rPr>
      <w:i/>
      <w:iCs/>
      <w:color w:val="808080" w:themeColor="text1" w:themeTint="7F"/>
    </w:rPr>
  </w:style>
  <w:style w:type="character" w:styleId="IntenseEmphasis">
    <w:name w:val="Intense Emphasis"/>
    <w:basedOn w:val="DefaultParagraphFont"/>
    <w:uiPriority w:val="21"/>
    <w:qFormat/>
    <w:rsid w:val="00B56738"/>
    <w:rPr>
      <w:b/>
      <w:bCs/>
      <w:i/>
      <w:iCs/>
      <w:color w:val="4F81BD" w:themeColor="accent1"/>
    </w:rPr>
  </w:style>
  <w:style w:type="character" w:styleId="SubtleReference">
    <w:name w:val="Subtle Reference"/>
    <w:basedOn w:val="DefaultParagraphFont"/>
    <w:uiPriority w:val="31"/>
    <w:qFormat/>
    <w:rsid w:val="00B56738"/>
    <w:rPr>
      <w:smallCaps/>
      <w:color w:val="C0504D" w:themeColor="accent2"/>
      <w:u w:val="single"/>
    </w:rPr>
  </w:style>
  <w:style w:type="character" w:styleId="IntenseReference">
    <w:name w:val="Intense Reference"/>
    <w:basedOn w:val="DefaultParagraphFont"/>
    <w:uiPriority w:val="32"/>
    <w:qFormat/>
    <w:rsid w:val="00B56738"/>
    <w:rPr>
      <w:b/>
      <w:bCs/>
      <w:smallCaps/>
      <w:color w:val="C0504D" w:themeColor="accent2"/>
      <w:spacing w:val="5"/>
      <w:u w:val="single"/>
    </w:rPr>
  </w:style>
  <w:style w:type="character" w:styleId="BookTitle">
    <w:name w:val="Book Title"/>
    <w:basedOn w:val="DefaultParagraphFont"/>
    <w:uiPriority w:val="33"/>
    <w:qFormat/>
    <w:rsid w:val="00B56738"/>
    <w:rPr>
      <w:b/>
      <w:bCs/>
      <w:smallCaps/>
      <w:spacing w:val="5"/>
    </w:rPr>
  </w:style>
  <w:style w:type="paragraph" w:styleId="TOCHeading">
    <w:name w:val="TOC Heading"/>
    <w:basedOn w:val="Heading1"/>
    <w:next w:val="Normal"/>
    <w:uiPriority w:val="39"/>
    <w:semiHidden/>
    <w:unhideWhenUsed/>
    <w:qFormat/>
    <w:rsid w:val="00B5673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904409">
      <w:bodyDiv w:val="1"/>
      <w:marLeft w:val="0"/>
      <w:marRight w:val="0"/>
      <w:marTop w:val="0"/>
      <w:marBottom w:val="0"/>
      <w:divBdr>
        <w:top w:val="none" w:sz="0" w:space="0" w:color="auto"/>
        <w:left w:val="none" w:sz="0" w:space="0" w:color="auto"/>
        <w:bottom w:val="none" w:sz="0" w:space="0" w:color="auto"/>
        <w:right w:val="none" w:sz="0" w:space="0" w:color="auto"/>
      </w:divBdr>
      <w:divsChild>
        <w:div w:id="1018851318">
          <w:marLeft w:val="0"/>
          <w:marRight w:val="0"/>
          <w:marTop w:val="0"/>
          <w:marBottom w:val="0"/>
          <w:divBdr>
            <w:top w:val="none" w:sz="0" w:space="0" w:color="auto"/>
            <w:left w:val="none" w:sz="0" w:space="0" w:color="auto"/>
            <w:bottom w:val="none" w:sz="0" w:space="0" w:color="auto"/>
            <w:right w:val="none" w:sz="0" w:space="0" w:color="auto"/>
          </w:divBdr>
          <w:divsChild>
            <w:div w:id="1063680734">
              <w:marLeft w:val="0"/>
              <w:marRight w:val="0"/>
              <w:marTop w:val="0"/>
              <w:marBottom w:val="0"/>
              <w:divBdr>
                <w:top w:val="none" w:sz="0" w:space="0" w:color="auto"/>
                <w:left w:val="none" w:sz="0" w:space="0" w:color="auto"/>
                <w:bottom w:val="none" w:sz="0" w:space="0" w:color="auto"/>
                <w:right w:val="none" w:sz="0" w:space="0" w:color="auto"/>
              </w:divBdr>
              <w:divsChild>
                <w:div w:id="1948079318">
                  <w:marLeft w:val="0"/>
                  <w:marRight w:val="0"/>
                  <w:marTop w:val="0"/>
                  <w:marBottom w:val="0"/>
                  <w:divBdr>
                    <w:top w:val="none" w:sz="0" w:space="0" w:color="auto"/>
                    <w:left w:val="none" w:sz="0" w:space="0" w:color="auto"/>
                    <w:bottom w:val="none" w:sz="0" w:space="0" w:color="auto"/>
                    <w:right w:val="none" w:sz="0" w:space="0" w:color="auto"/>
                  </w:divBdr>
                  <w:divsChild>
                    <w:div w:id="135881788">
                      <w:marLeft w:val="0"/>
                      <w:marRight w:val="0"/>
                      <w:marTop w:val="0"/>
                      <w:marBottom w:val="0"/>
                      <w:divBdr>
                        <w:top w:val="none" w:sz="0" w:space="0" w:color="auto"/>
                        <w:left w:val="none" w:sz="0" w:space="0" w:color="auto"/>
                        <w:bottom w:val="none" w:sz="0" w:space="0" w:color="auto"/>
                        <w:right w:val="none" w:sz="0" w:space="0" w:color="auto"/>
                      </w:divBdr>
                      <w:divsChild>
                        <w:div w:id="174557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akay@tlsf.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Amanda Bakay</cp:lastModifiedBy>
  <cp:revision>2</cp:revision>
  <cp:lastPrinted>2018-01-26T18:31:00Z</cp:lastPrinted>
  <dcterms:created xsi:type="dcterms:W3CDTF">2018-01-26T17:47:00Z</dcterms:created>
  <dcterms:modified xsi:type="dcterms:W3CDTF">2018-02-05T17:39:00Z</dcterms:modified>
</cp:coreProperties>
</file>